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6D" w:rsidRDefault="007E466D" w:rsidP="007E466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ТЕСТОВІ ЗАВДАННЯ ЗА РОЗДІЛОМ </w:t>
      </w:r>
      <w:r>
        <w:rPr>
          <w:sz w:val="28"/>
          <w:szCs w:val="28"/>
          <w:lang w:val="ru-RU"/>
        </w:rPr>
        <w:t>1</w:t>
      </w:r>
    </w:p>
    <w:p w:rsidR="007E466D" w:rsidRDefault="007E466D" w:rsidP="007E466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«ПОВТОРЕННЯ, УЗАГАЛЬНЕННЯ, СИСТЕМАТИЗАЦІЯ НАВЧАЛЬНОГО МАТЕРІАЛУ ЗА 5-9 КЛАСИ СЕРДНЬОЇ ШКОЛИ» </w:t>
      </w:r>
    </w:p>
    <w:p w:rsidR="007E466D" w:rsidRPr="007669B1" w:rsidRDefault="007E466D" w:rsidP="007E466D">
      <w:pPr>
        <w:tabs>
          <w:tab w:val="left" w:pos="7920"/>
          <w:tab w:val="left" w:pos="8100"/>
        </w:tabs>
        <w:ind w:right="9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в</w:t>
      </w:r>
      <w:r w:rsidRPr="00E13A91">
        <w:rPr>
          <w:b/>
          <w:sz w:val="28"/>
          <w:szCs w:val="28"/>
        </w:rPr>
        <w:t>аріант</w:t>
      </w:r>
      <w:r>
        <w:rPr>
          <w:b/>
          <w:sz w:val="28"/>
          <w:szCs w:val="28"/>
        </w:rPr>
        <w:t xml:space="preserve"> </w:t>
      </w:r>
    </w:p>
    <w:p w:rsidR="007E466D" w:rsidRDefault="007E466D" w:rsidP="007E466D">
      <w:pPr>
        <w:ind w:left="426" w:right="1418" w:hanging="142"/>
        <w:rPr>
          <w:sz w:val="28"/>
          <w:szCs w:val="28"/>
        </w:rPr>
      </w:pPr>
      <w:r w:rsidRPr="00753289">
        <w:rPr>
          <w:sz w:val="28"/>
          <w:szCs w:val="28"/>
        </w:rPr>
        <w:t>1</w:t>
      </w:r>
      <w:r>
        <w:rPr>
          <w:sz w:val="28"/>
          <w:szCs w:val="28"/>
        </w:rPr>
        <w:t xml:space="preserve">. Записати дріб </w:t>
      </w:r>
      <w:r w:rsidRPr="00753289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32240329" r:id="rId6"/>
        </w:object>
      </w:r>
      <w:r>
        <w:rPr>
          <w:sz w:val="28"/>
          <w:szCs w:val="28"/>
        </w:rPr>
        <w:t xml:space="preserve"> у відсотках:</w:t>
      </w:r>
    </w:p>
    <w:p w:rsidR="007E466D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ab/>
        <w:t>а) 0, 75;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1,2 5;</w:t>
      </w:r>
    </w:p>
    <w:p w:rsidR="007E466D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ab/>
        <w:t>в) 0, 34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right="1418"/>
        <w:rPr>
          <w:sz w:val="28"/>
          <w:szCs w:val="28"/>
        </w:rPr>
      </w:pPr>
    </w:p>
    <w:p w:rsidR="007E466D" w:rsidRPr="00753289" w:rsidRDefault="007E466D" w:rsidP="007E466D">
      <w:pPr>
        <w:numPr>
          <w:ilvl w:val="0"/>
          <w:numId w:val="2"/>
        </w:numPr>
        <w:ind w:right="1418"/>
        <w:rPr>
          <w:sz w:val="28"/>
          <w:szCs w:val="28"/>
        </w:rPr>
      </w:pPr>
      <w:r w:rsidRPr="00753289">
        <w:rPr>
          <w:sz w:val="28"/>
          <w:szCs w:val="28"/>
        </w:rPr>
        <w:t xml:space="preserve">Вміст цукру в ягодах 9,6%. Скільки кілограмів цукру в </w:t>
      </w:r>
      <w:smartTag w:uri="urn:schemas-microsoft-com:office:smarttags" w:element="metricconverter">
        <w:smartTagPr>
          <w:attr w:name="ProductID" w:val="150 кг"/>
        </w:smartTagPr>
        <w:r w:rsidRPr="00753289">
          <w:rPr>
            <w:sz w:val="28"/>
            <w:szCs w:val="28"/>
          </w:rPr>
          <w:t>150 кг</w:t>
        </w:r>
      </w:smartTag>
      <w:r w:rsidRPr="00753289">
        <w:rPr>
          <w:sz w:val="28"/>
          <w:szCs w:val="28"/>
        </w:rPr>
        <w:t xml:space="preserve"> таких ягід?</w:t>
      </w:r>
    </w:p>
    <w:p w:rsidR="007E466D" w:rsidRDefault="007E466D" w:rsidP="007E466D">
      <w:pPr>
        <w:ind w:left="720" w:right="141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4,4 кг"/>
        </w:smartTagPr>
        <w:r>
          <w:rPr>
            <w:sz w:val="28"/>
            <w:szCs w:val="28"/>
          </w:rPr>
          <w:t>14,4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1,44 кг"/>
        </w:smartTagPr>
        <w:r>
          <w:rPr>
            <w:sz w:val="28"/>
            <w:szCs w:val="28"/>
          </w:rPr>
          <w:t>1,44 кг</w:t>
        </w:r>
      </w:smartTag>
      <w:r>
        <w:rPr>
          <w:sz w:val="28"/>
          <w:szCs w:val="28"/>
        </w:rPr>
        <w:t>;</w:t>
      </w:r>
    </w:p>
    <w:p w:rsidR="007E466D" w:rsidRDefault="007E466D" w:rsidP="007E466D">
      <w:pPr>
        <w:ind w:left="720" w:right="141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3,6 кг"/>
        </w:smartTagPr>
        <w:r>
          <w:rPr>
            <w:sz w:val="28"/>
            <w:szCs w:val="28"/>
          </w:rPr>
          <w:t>13,6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left="720" w:right="1418" w:hanging="294"/>
        <w:rPr>
          <w:sz w:val="28"/>
          <w:szCs w:val="28"/>
        </w:rPr>
      </w:pPr>
      <w:r>
        <w:rPr>
          <w:sz w:val="28"/>
          <w:szCs w:val="28"/>
        </w:rPr>
        <w:t xml:space="preserve">3. Скоротити дріб: </w:t>
      </w:r>
      <w:r w:rsidRPr="000778DD">
        <w:rPr>
          <w:position w:val="-28"/>
          <w:sz w:val="28"/>
          <w:szCs w:val="28"/>
        </w:rPr>
        <w:object w:dxaOrig="1020" w:dyaOrig="720">
          <v:shape id="_x0000_i1026" type="#_x0000_t75" style="width:51pt;height:36pt" o:ole="">
            <v:imagedata r:id="rId7" o:title=""/>
          </v:shape>
          <o:OLEObject Type="Embed" ProgID="Equation.3" ShapeID="_x0000_i1026" DrawAspect="Content" ObjectID="_1532240330" r:id="rId8"/>
        </w:object>
      </w:r>
    </w:p>
    <w:p w:rsidR="007E466D" w:rsidRDefault="007E466D" w:rsidP="007E466D">
      <w:pPr>
        <w:ind w:left="720" w:right="1418"/>
        <w:rPr>
          <w:sz w:val="28"/>
          <w:szCs w:val="28"/>
        </w:rPr>
      </w:pPr>
      <w:r>
        <w:rPr>
          <w:sz w:val="28"/>
          <w:szCs w:val="28"/>
        </w:rPr>
        <w:t>а)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0778DD">
        <w:rPr>
          <w:position w:val="-6"/>
          <w:sz w:val="28"/>
          <w:szCs w:val="28"/>
        </w:rPr>
        <w:object w:dxaOrig="380" w:dyaOrig="340">
          <v:shape id="_x0000_i1027" type="#_x0000_t75" style="width:18.75pt;height:17.25pt" o:ole="">
            <v:imagedata r:id="rId9" o:title=""/>
          </v:shape>
          <o:OLEObject Type="Embed" ProgID="Equation.3" ShapeID="_x0000_i1027" DrawAspect="Content" ObjectID="_1532240331" r:id="rId10"/>
        </w:object>
      </w:r>
      <w:r>
        <w:rPr>
          <w:sz w:val="28"/>
          <w:szCs w:val="28"/>
        </w:rPr>
        <w:t>;</w:t>
      </w:r>
    </w:p>
    <w:p w:rsidR="007E466D" w:rsidRDefault="007E466D" w:rsidP="007E466D">
      <w:pPr>
        <w:ind w:left="720" w:right="141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778DD">
        <w:rPr>
          <w:position w:val="-8"/>
          <w:sz w:val="28"/>
          <w:szCs w:val="28"/>
        </w:rPr>
        <w:object w:dxaOrig="660" w:dyaOrig="360">
          <v:shape id="_x0000_i1028" type="#_x0000_t75" style="width:33pt;height:18pt" o:ole="">
            <v:imagedata r:id="rId11" o:title=""/>
          </v:shape>
          <o:OLEObject Type="Embed" ProgID="Equation.3" ShapeID="_x0000_i1028" DrawAspect="Content" ObjectID="_1532240332" r:id="rId12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13636C" w:rsidRDefault="007E466D" w:rsidP="007E466D">
      <w:pPr>
        <w:ind w:left="720" w:right="1418" w:hanging="294"/>
        <w:rPr>
          <w:sz w:val="28"/>
          <w:szCs w:val="28"/>
        </w:rPr>
      </w:pPr>
      <w:r>
        <w:rPr>
          <w:sz w:val="28"/>
          <w:szCs w:val="28"/>
        </w:rPr>
        <w:t xml:space="preserve">4. Чому дорівнює значення виразу </w:t>
      </w:r>
      <w:r w:rsidRPr="00B84A97">
        <w:rPr>
          <w:position w:val="-8"/>
          <w:sz w:val="28"/>
          <w:szCs w:val="28"/>
        </w:rPr>
        <w:object w:dxaOrig="360" w:dyaOrig="360">
          <v:shape id="_x0000_i1029" type="#_x0000_t75" style="width:18pt;height:18pt" o:ole="">
            <v:imagedata r:id="rId13" o:title=""/>
          </v:shape>
          <o:OLEObject Type="Embed" ProgID="Equation.3" ShapeID="_x0000_i1029" DrawAspect="Content" ObjectID="_1532240333" r:id="rId14"/>
        </w:object>
      </w:r>
      <w:r>
        <w:rPr>
          <w:sz w:val="28"/>
          <w:szCs w:val="28"/>
        </w:rPr>
        <w:t>(</w:t>
      </w:r>
      <w:r w:rsidRPr="00B84A97">
        <w:rPr>
          <w:position w:val="-8"/>
          <w:sz w:val="28"/>
          <w:szCs w:val="28"/>
        </w:rPr>
        <w:object w:dxaOrig="380" w:dyaOrig="360">
          <v:shape id="_x0000_i1030" type="#_x0000_t75" style="width:18.75pt;height:18pt" o:ole="">
            <v:imagedata r:id="rId15" o:title=""/>
          </v:shape>
          <o:OLEObject Type="Embed" ProgID="Equation.3" ShapeID="_x0000_i1030" DrawAspect="Content" ObjectID="_1532240334" r:id="rId16"/>
        </w:object>
      </w:r>
      <w:r>
        <w:rPr>
          <w:sz w:val="28"/>
          <w:szCs w:val="28"/>
        </w:rPr>
        <w:t>+</w:t>
      </w:r>
      <w:r w:rsidRPr="00B84A97">
        <w:rPr>
          <w:position w:val="-8"/>
          <w:sz w:val="28"/>
          <w:szCs w:val="28"/>
        </w:rPr>
        <w:object w:dxaOrig="480" w:dyaOrig="360">
          <v:shape id="_x0000_i1031" type="#_x0000_t75" style="width:24pt;height:18pt" o:ole="">
            <v:imagedata r:id="rId17" o:title=""/>
          </v:shape>
          <o:OLEObject Type="Embed" ProgID="Equation.3" ShapeID="_x0000_i1031" DrawAspect="Content" ObjectID="_1532240335" r:id="rId18"/>
        </w:object>
      </w:r>
      <w:r>
        <w:rPr>
          <w:sz w:val="28"/>
          <w:szCs w:val="28"/>
        </w:rPr>
        <w:t xml:space="preserve">) - </w:t>
      </w:r>
      <w:r w:rsidRPr="00B84A97">
        <w:rPr>
          <w:position w:val="-6"/>
          <w:sz w:val="28"/>
          <w:szCs w:val="28"/>
        </w:rPr>
        <w:object w:dxaOrig="480" w:dyaOrig="340">
          <v:shape id="_x0000_i1032" type="#_x0000_t75" style="width:24pt;height:17.25pt" o:ole="">
            <v:imagedata r:id="rId19" o:title=""/>
          </v:shape>
          <o:OLEObject Type="Embed" ProgID="Equation.3" ShapeID="_x0000_i1032" DrawAspect="Content" ObjectID="_1532240336" r:id="rId20"/>
        </w:object>
      </w:r>
      <w:r w:rsidRPr="0013636C">
        <w:rPr>
          <w:sz w:val="28"/>
          <w:szCs w:val="28"/>
        </w:rPr>
        <w:t>?</w:t>
      </w:r>
    </w:p>
    <w:p w:rsidR="007E466D" w:rsidRDefault="007E466D" w:rsidP="007E466D">
      <w:pPr>
        <w:ind w:left="720" w:right="1418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B84A97">
        <w:rPr>
          <w:position w:val="-8"/>
          <w:sz w:val="28"/>
          <w:szCs w:val="28"/>
        </w:rPr>
        <w:object w:dxaOrig="480" w:dyaOrig="360">
          <v:shape id="_x0000_i1033" type="#_x0000_t75" style="width:24pt;height:18pt" o:ole="">
            <v:imagedata r:id="rId21" o:title=""/>
          </v:shape>
          <o:OLEObject Type="Embed" ProgID="Equation.3" ShapeID="_x0000_i1033" DrawAspect="Content" ObjectID="_1532240337" r:id="rId22"/>
        </w:object>
      </w:r>
      <w:r>
        <w:rPr>
          <w:sz w:val="28"/>
          <w:szCs w:val="28"/>
        </w:rPr>
        <w:t xml:space="preserve"> - </w:t>
      </w:r>
      <w:r w:rsidRPr="00FE7326">
        <w:rPr>
          <w:position w:val="-6"/>
          <w:sz w:val="28"/>
          <w:szCs w:val="28"/>
        </w:rPr>
        <w:object w:dxaOrig="480" w:dyaOrig="340">
          <v:shape id="_x0000_i1034" type="#_x0000_t75" style="width:24pt;height:17.25pt" o:ole="">
            <v:imagedata r:id="rId23" o:title=""/>
          </v:shape>
          <o:OLEObject Type="Embed" ProgID="Equation.3" ShapeID="_x0000_i1034" DrawAspect="Content" ObjectID="_1532240338" r:id="rId24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9;</w:t>
      </w:r>
    </w:p>
    <w:p w:rsidR="007E466D" w:rsidRDefault="007E466D" w:rsidP="007E466D">
      <w:pPr>
        <w:ind w:left="720" w:right="141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84A97">
        <w:rPr>
          <w:position w:val="-8"/>
          <w:sz w:val="28"/>
          <w:szCs w:val="28"/>
        </w:rPr>
        <w:object w:dxaOrig="480" w:dyaOrig="360">
          <v:shape id="_x0000_i1035" type="#_x0000_t75" style="width:24pt;height:18pt" o:ole="">
            <v:imagedata r:id="rId25" o:title=""/>
          </v:shape>
          <o:OLEObject Type="Embed" ProgID="Equation.3" ShapeID="_x0000_i1035" DrawAspect="Content" ObjectID="_1532240339" r:id="rId2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466D" w:rsidRDefault="007E466D" w:rsidP="007E466D">
      <w:pPr>
        <w:ind w:left="540" w:right="1418"/>
        <w:jc w:val="both"/>
        <w:rPr>
          <w:sz w:val="28"/>
          <w:szCs w:val="28"/>
        </w:rPr>
      </w:pPr>
      <w:r>
        <w:rPr>
          <w:sz w:val="28"/>
          <w:szCs w:val="28"/>
        </w:rPr>
        <w:t>5. Ціну на деякий товар спочатку знизили на 10%, а потім ще на 25%, а через деякий час підвищили на 20%. Як змінилася початкова ціна товару</w:t>
      </w:r>
      <w:r w:rsidRPr="004C42F1">
        <w:rPr>
          <w:sz w:val="28"/>
          <w:szCs w:val="28"/>
        </w:rPr>
        <w:t>?</w:t>
      </w:r>
    </w:p>
    <w:p w:rsidR="007E466D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>а) зменшилася на 15%</w:t>
      </w:r>
      <w:r>
        <w:rPr>
          <w:sz w:val="28"/>
          <w:szCs w:val="28"/>
        </w:rPr>
        <w:tab/>
      </w:r>
      <w:r w:rsidRPr="0013636C">
        <w:rPr>
          <w:sz w:val="28"/>
          <w:szCs w:val="28"/>
        </w:rPr>
        <w:tab/>
      </w:r>
      <w:r>
        <w:rPr>
          <w:sz w:val="28"/>
          <w:szCs w:val="28"/>
        </w:rPr>
        <w:t>б) зменшилася  на 19 %;</w:t>
      </w:r>
    </w:p>
    <w:p w:rsidR="007E466D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>в) збільшилася на 10%;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66D" w:rsidRPr="004C42F1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 xml:space="preserve">6. Знайти відсоток вмісту солі в розчині, якщо в </w:t>
      </w:r>
      <w:smartTag w:uri="urn:schemas-microsoft-com:office:smarttags" w:element="metricconverter">
        <w:smartTagPr>
          <w:attr w:name="ProductID" w:val="400 г"/>
        </w:smartTagPr>
        <w:r>
          <w:rPr>
            <w:sz w:val="28"/>
            <w:szCs w:val="28"/>
          </w:rPr>
          <w:t>400 г</w:t>
        </w:r>
      </w:smartTag>
      <w:r>
        <w:rPr>
          <w:sz w:val="28"/>
          <w:szCs w:val="28"/>
        </w:rPr>
        <w:t xml:space="preserve"> розчину міститься </w:t>
      </w:r>
      <w:smartTag w:uri="urn:schemas-microsoft-com:office:smarttags" w:element="metricconverter">
        <w:smartTagPr>
          <w:attr w:name="ProductID" w:val="48 г"/>
        </w:smartTagPr>
        <w:r>
          <w:rPr>
            <w:sz w:val="28"/>
            <w:szCs w:val="28"/>
          </w:rPr>
          <w:t>48 г</w:t>
        </w:r>
      </w:smartTag>
      <w:r>
        <w:rPr>
          <w:sz w:val="28"/>
          <w:szCs w:val="28"/>
        </w:rPr>
        <w:t xml:space="preserve"> солі</w:t>
      </w:r>
      <w:r w:rsidRPr="004C42F1">
        <w:rPr>
          <w:sz w:val="28"/>
          <w:szCs w:val="28"/>
        </w:rPr>
        <w:t>?</w:t>
      </w:r>
    </w:p>
    <w:p w:rsidR="007E466D" w:rsidRDefault="007E466D" w:rsidP="007E466D">
      <w:pPr>
        <w:ind w:right="1418"/>
        <w:rPr>
          <w:sz w:val="28"/>
          <w:szCs w:val="28"/>
        </w:rPr>
      </w:pPr>
      <w:r w:rsidRPr="004C42F1">
        <w:rPr>
          <w:sz w:val="28"/>
          <w:szCs w:val="28"/>
        </w:rPr>
        <w:tab/>
      </w:r>
      <w:r>
        <w:rPr>
          <w:sz w:val="28"/>
          <w:szCs w:val="28"/>
        </w:rPr>
        <w:t>а) 12%;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16 %;</w:t>
      </w:r>
    </w:p>
    <w:p w:rsidR="007E466D" w:rsidRPr="00027DF8" w:rsidRDefault="007E466D" w:rsidP="007E466D">
      <w:pPr>
        <w:ind w:right="1418"/>
        <w:rPr>
          <w:sz w:val="28"/>
          <w:szCs w:val="28"/>
        </w:rPr>
      </w:pPr>
      <w:r>
        <w:rPr>
          <w:sz w:val="28"/>
          <w:szCs w:val="28"/>
        </w:rPr>
        <w:tab/>
        <w:t>в) 8 %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 xml:space="preserve">7.  Знайти значення виразу  </w:t>
      </w:r>
      <w:r w:rsidRPr="00822300">
        <w:rPr>
          <w:position w:val="-8"/>
          <w:sz w:val="28"/>
          <w:szCs w:val="28"/>
        </w:rPr>
        <w:object w:dxaOrig="1880" w:dyaOrig="360">
          <v:shape id="_x0000_i1036" type="#_x0000_t75" style="width:93.75pt;height:18pt" o:ole="">
            <v:imagedata r:id="rId27" o:title=""/>
          </v:shape>
          <o:OLEObject Type="Embed" ProgID="Equation.3" ShapeID="_x0000_i1036" DrawAspect="Content" ObjectID="_1532240340" r:id="rId28"/>
        </w:object>
      </w:r>
      <w:r>
        <w:rPr>
          <w:sz w:val="28"/>
          <w:szCs w:val="28"/>
        </w:rPr>
        <w:t>: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ind w:left="540" w:right="1418"/>
        <w:rPr>
          <w:sz w:val="28"/>
          <w:szCs w:val="28"/>
        </w:rPr>
      </w:pPr>
      <w:r>
        <w:rPr>
          <w:sz w:val="28"/>
          <w:szCs w:val="28"/>
        </w:rPr>
        <w:tab/>
        <w:t>а) 3;</w:t>
      </w:r>
      <w:r w:rsidRPr="000C5ED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б) </w:t>
      </w:r>
      <w:r w:rsidRPr="00252D00">
        <w:rPr>
          <w:position w:val="-8"/>
          <w:sz w:val="28"/>
          <w:szCs w:val="28"/>
        </w:rPr>
        <w:object w:dxaOrig="360" w:dyaOrig="360">
          <v:shape id="_x0000_i1037" type="#_x0000_t75" style="width:18pt;height:18pt" o:ole="">
            <v:imagedata r:id="rId29" o:title=""/>
          </v:shape>
          <o:OLEObject Type="Embed" ProgID="Equation.3" ShapeID="_x0000_i1037" DrawAspect="Content" ObjectID="_1532240341" r:id="rId30"/>
        </w:object>
      </w:r>
      <w:r>
        <w:rPr>
          <w:sz w:val="28"/>
          <w:szCs w:val="28"/>
        </w:rPr>
        <w:t>;</w:t>
      </w:r>
    </w:p>
    <w:p w:rsidR="007E466D" w:rsidRDefault="007E466D" w:rsidP="007E466D">
      <w:pPr>
        <w:pStyle w:val="a3"/>
        <w:tabs>
          <w:tab w:val="left" w:pos="3570"/>
        </w:tabs>
        <w:ind w:left="540" w:right="1418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в) 9;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027DF8" w:rsidRDefault="007E466D" w:rsidP="007E466D">
      <w:pPr>
        <w:ind w:left="540" w:right="1418"/>
        <w:rPr>
          <w:sz w:val="28"/>
          <w:szCs w:val="28"/>
        </w:rPr>
      </w:pPr>
      <w:r>
        <w:rPr>
          <w:sz w:val="28"/>
          <w:szCs w:val="28"/>
        </w:rPr>
        <w:t xml:space="preserve">8. Знайти значення виразу  </w:t>
      </w:r>
      <w:r w:rsidRPr="00252D00">
        <w:rPr>
          <w:position w:val="-28"/>
          <w:sz w:val="28"/>
          <w:szCs w:val="28"/>
        </w:rPr>
        <w:object w:dxaOrig="2200" w:dyaOrig="720">
          <v:shape id="_x0000_i1038" type="#_x0000_t75" style="width:110.25pt;height:36pt" o:ole="">
            <v:imagedata r:id="rId31" o:title=""/>
          </v:shape>
          <o:OLEObject Type="Embed" ProgID="Equation.3" ShapeID="_x0000_i1038" DrawAspect="Content" ObjectID="_1532240342" r:id="rId32"/>
        </w:objec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0;</w:t>
      </w:r>
      <w:r>
        <w:rPr>
          <w:sz w:val="28"/>
          <w:szCs w:val="28"/>
        </w:rPr>
        <w:tab/>
        <w:t>б) 4;</w:t>
      </w:r>
    </w:p>
    <w:p w:rsidR="007E466D" w:rsidRDefault="007E466D" w:rsidP="007E466D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  <w:r w:rsidRPr="00E13A91"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</w:rPr>
        <w:t>І в</w:t>
      </w:r>
      <w:r w:rsidRPr="00E13A91">
        <w:rPr>
          <w:b/>
          <w:sz w:val="28"/>
          <w:szCs w:val="28"/>
        </w:rPr>
        <w:t>аріант</w:t>
      </w:r>
    </w:p>
    <w:p w:rsidR="007E466D" w:rsidRPr="003721BB" w:rsidRDefault="007E466D" w:rsidP="007E466D">
      <w:pPr>
        <w:rPr>
          <w:sz w:val="28"/>
          <w:szCs w:val="28"/>
        </w:rPr>
      </w:pPr>
    </w:p>
    <w:p w:rsidR="007E466D" w:rsidRDefault="007E466D" w:rsidP="007E466D">
      <w:pPr>
        <w:ind w:left="720" w:hanging="294"/>
        <w:rPr>
          <w:sz w:val="28"/>
          <w:szCs w:val="28"/>
        </w:rPr>
      </w:pPr>
      <w:r w:rsidRPr="00753289">
        <w:rPr>
          <w:sz w:val="28"/>
          <w:szCs w:val="28"/>
        </w:rPr>
        <w:t>1</w:t>
      </w:r>
      <w:r>
        <w:rPr>
          <w:sz w:val="28"/>
          <w:szCs w:val="28"/>
        </w:rPr>
        <w:t>. Записати дріб 0,005  у відсотках: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а) 0, 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 5;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ab/>
        <w:t>в) 0, 05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3721BB" w:rsidRDefault="007E466D" w:rsidP="007E466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3721BB">
        <w:rPr>
          <w:sz w:val="28"/>
          <w:szCs w:val="28"/>
        </w:rPr>
        <w:t>Вміст цукру в ягодах 9,6%</w:t>
      </w:r>
      <w:r>
        <w:rPr>
          <w:sz w:val="28"/>
          <w:szCs w:val="28"/>
        </w:rPr>
        <w:t xml:space="preserve">. Скільки кілограмів цукру в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</w:t>
        </w:r>
        <w:r w:rsidRPr="003721BB">
          <w:rPr>
            <w:sz w:val="28"/>
            <w:szCs w:val="28"/>
          </w:rPr>
          <w:t xml:space="preserve"> кг</w:t>
        </w:r>
      </w:smartTag>
      <w:r w:rsidRPr="003721BB">
        <w:rPr>
          <w:sz w:val="28"/>
          <w:szCs w:val="28"/>
        </w:rPr>
        <w:t xml:space="preserve"> таких ягід?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8,8 кг"/>
        </w:smartTagPr>
        <w:r>
          <w:rPr>
            <w:sz w:val="28"/>
            <w:szCs w:val="28"/>
          </w:rPr>
          <w:t>28,8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2,88 кг"/>
        </w:smartTagPr>
        <w:r>
          <w:rPr>
            <w:sz w:val="28"/>
            <w:szCs w:val="28"/>
          </w:rPr>
          <w:t>2,88 кг</w:t>
        </w:r>
      </w:smartTag>
      <w:r>
        <w:rPr>
          <w:sz w:val="28"/>
          <w:szCs w:val="28"/>
        </w:rPr>
        <w:t>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7,2 кг"/>
        </w:smartTagPr>
        <w:r>
          <w:rPr>
            <w:sz w:val="28"/>
            <w:szCs w:val="28"/>
          </w:rPr>
          <w:t>27,2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Скоротити дріб: </w:t>
      </w:r>
      <w:r w:rsidRPr="000778DD">
        <w:rPr>
          <w:position w:val="-28"/>
          <w:sz w:val="28"/>
          <w:szCs w:val="28"/>
        </w:rPr>
        <w:object w:dxaOrig="1060" w:dyaOrig="720">
          <v:shape id="_x0000_i1039" type="#_x0000_t75" style="width:53.25pt;height:36pt" o:ole="">
            <v:imagedata r:id="rId33" o:title=""/>
          </v:shape>
          <o:OLEObject Type="Embed" ProgID="Equation.3" ShapeID="_x0000_i1039" DrawAspect="Content" ObjectID="_1532240343" r:id="rId34"/>
        </w:objec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а) 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778DD">
        <w:rPr>
          <w:position w:val="-8"/>
          <w:sz w:val="28"/>
          <w:szCs w:val="28"/>
        </w:rPr>
        <w:object w:dxaOrig="660" w:dyaOrig="360">
          <v:shape id="_x0000_i1040" type="#_x0000_t75" style="width:33pt;height:18pt" o:ole="">
            <v:imagedata r:id="rId11" o:title=""/>
          </v:shape>
          <o:OLEObject Type="Embed" ProgID="Equation.3" ShapeID="_x0000_i1040" DrawAspect="Content" ObjectID="_1532240344" r:id="rId3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CC77F3" w:rsidRDefault="007E466D" w:rsidP="007E466D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4. Чому дорівнює значення виразу  </w:t>
      </w:r>
      <w:r w:rsidRPr="00C54AC5">
        <w:rPr>
          <w:position w:val="-28"/>
          <w:sz w:val="28"/>
          <w:szCs w:val="28"/>
        </w:rPr>
        <w:object w:dxaOrig="1460" w:dyaOrig="720">
          <v:shape id="_x0000_i1041" type="#_x0000_t75" style="width:72.75pt;height:36pt" o:ole="">
            <v:imagedata r:id="rId36" o:title=""/>
          </v:shape>
          <o:OLEObject Type="Embed" ProgID="Equation.3" ShapeID="_x0000_i1041" DrawAspect="Content" ObjectID="_1532240345" r:id="rId37"/>
        </w:object>
      </w:r>
      <w:r w:rsidRPr="00CC77F3">
        <w:rPr>
          <w:sz w:val="28"/>
          <w:szCs w:val="28"/>
        </w:rPr>
        <w:t>?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а)  а - 8;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CC77F3">
        <w:rPr>
          <w:position w:val="-30"/>
          <w:sz w:val="28"/>
          <w:szCs w:val="28"/>
        </w:rPr>
        <w:object w:dxaOrig="920" w:dyaOrig="680">
          <v:shape id="_x0000_i1042" type="#_x0000_t75" style="width:45.75pt;height:33.75pt" o:ole="">
            <v:imagedata r:id="rId38" o:title=""/>
          </v:shape>
          <o:OLEObject Type="Embed" ProgID="Equation.3" ShapeID="_x0000_i1042" DrawAspect="Content" ObjectID="_1532240346" r:id="rId39"/>
        </w:object>
      </w:r>
      <w:r>
        <w:rPr>
          <w:sz w:val="28"/>
          <w:szCs w:val="28"/>
        </w:rPr>
        <w:t>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54AC5">
        <w:rPr>
          <w:position w:val="-24"/>
          <w:sz w:val="28"/>
          <w:szCs w:val="28"/>
        </w:rPr>
        <w:object w:dxaOrig="580" w:dyaOrig="620">
          <v:shape id="_x0000_i1043" type="#_x0000_t75" style="width:29.25pt;height:30.75pt" o:ole="">
            <v:imagedata r:id="rId40" o:title=""/>
          </v:shape>
          <o:OLEObject Type="Embed" ProgID="Equation.3" ShapeID="_x0000_i1043" DrawAspect="Content" ObjectID="_1532240347" r:id="rId4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left="426"/>
        <w:rPr>
          <w:sz w:val="28"/>
          <w:szCs w:val="28"/>
        </w:rPr>
      </w:pPr>
      <w:r>
        <w:rPr>
          <w:sz w:val="28"/>
          <w:szCs w:val="28"/>
        </w:rPr>
        <w:t>5. Ціна товару підвищилася з 600 грн. до 624 грн.  На скільки відсотків відбулося підвищення ціни товару?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  <w:t>а) на 40 %</w:t>
      </w:r>
      <w:r>
        <w:rPr>
          <w:sz w:val="28"/>
          <w:szCs w:val="28"/>
        </w:rPr>
        <w:tab/>
        <w:t>б)  на 4 %;</w:t>
      </w:r>
    </w:p>
    <w:p w:rsidR="007E466D" w:rsidRDefault="007E466D" w:rsidP="007E466D">
      <w:pPr>
        <w:pStyle w:val="a3"/>
        <w:tabs>
          <w:tab w:val="left" w:pos="3570"/>
        </w:tabs>
        <w:ind w:left="426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в) на 0,4 %;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ind w:left="426"/>
        <w:rPr>
          <w:sz w:val="28"/>
          <w:szCs w:val="28"/>
        </w:rPr>
      </w:pPr>
      <w:r>
        <w:rPr>
          <w:sz w:val="28"/>
          <w:szCs w:val="28"/>
        </w:rPr>
        <w:t>6. Ціну на товар знизили на 10 % і він став коштувати 324 грн. Якою була початкова ціна товару?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  <w:t>а) 360 грн.;</w:t>
      </w:r>
      <w:r>
        <w:rPr>
          <w:sz w:val="28"/>
          <w:szCs w:val="28"/>
        </w:rPr>
        <w:tab/>
        <w:t>б) 3240 грн.;</w:t>
      </w:r>
    </w:p>
    <w:p w:rsidR="007E466D" w:rsidRDefault="007E466D" w:rsidP="007E466D">
      <w:pPr>
        <w:pStyle w:val="a3"/>
        <w:tabs>
          <w:tab w:val="left" w:pos="3570"/>
        </w:tabs>
        <w:ind w:left="426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в) 450 грн.;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Знайти значення виразу </w:t>
      </w:r>
      <w:r w:rsidRPr="00E15070">
        <w:rPr>
          <w:position w:val="-12"/>
          <w:sz w:val="28"/>
          <w:szCs w:val="28"/>
        </w:rPr>
        <w:object w:dxaOrig="1640" w:dyaOrig="460">
          <v:shape id="_x0000_i1044" type="#_x0000_t75" style="width:81.75pt;height:23.25pt" o:ole="">
            <v:imagedata r:id="rId42" o:title=""/>
          </v:shape>
          <o:OLEObject Type="Embed" ProgID="Equation.3" ShapeID="_x0000_i1044" DrawAspect="Content" ObjectID="_1532240348" r:id="rId43"/>
        </w:object>
      </w:r>
      <w:r>
        <w:rPr>
          <w:sz w:val="28"/>
          <w:szCs w:val="28"/>
        </w:rPr>
        <w:t>: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 -1;</w:t>
      </w:r>
      <w:r>
        <w:rPr>
          <w:sz w:val="28"/>
          <w:szCs w:val="28"/>
        </w:rPr>
        <w:tab/>
        <w:t>б) 1;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-2</w:t>
      </w:r>
      <w:r w:rsidRPr="00E15070">
        <w:rPr>
          <w:position w:val="-8"/>
          <w:sz w:val="28"/>
          <w:szCs w:val="28"/>
        </w:rPr>
        <w:object w:dxaOrig="360" w:dyaOrig="360">
          <v:shape id="_x0000_i1045" type="#_x0000_t75" style="width:18pt;height:18pt" o:ole="">
            <v:imagedata r:id="rId44" o:title=""/>
          </v:shape>
          <o:OLEObject Type="Embed" ProgID="Equation.3" ShapeID="_x0000_i1045" DrawAspect="Content" ObjectID="_1532240349" r:id="rId4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rPr>
          <w:sz w:val="28"/>
          <w:szCs w:val="28"/>
        </w:rPr>
      </w:pP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 Знайти значення виразу </w:t>
      </w:r>
      <w:r w:rsidRPr="00E15070">
        <w:rPr>
          <w:position w:val="-28"/>
          <w:sz w:val="28"/>
          <w:szCs w:val="28"/>
        </w:rPr>
        <w:object w:dxaOrig="2020" w:dyaOrig="720">
          <v:shape id="_x0000_i1046" type="#_x0000_t75" style="width:101.25pt;height:36pt" o:ole="">
            <v:imagedata r:id="rId46" o:title=""/>
          </v:shape>
          <o:OLEObject Type="Embed" ProgID="Equation.3" ShapeID="_x0000_i1046" DrawAspect="Content" ObjectID="_1532240350" r:id="rId47"/>
        </w:object>
      </w:r>
      <w:r>
        <w:rPr>
          <w:sz w:val="28"/>
          <w:szCs w:val="28"/>
        </w:rPr>
        <w:t xml:space="preserve">: 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0;</w:t>
      </w:r>
      <w:r>
        <w:rPr>
          <w:sz w:val="28"/>
          <w:szCs w:val="28"/>
        </w:rPr>
        <w:tab/>
        <w:t>б) 6;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7;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rPr>
          <w:b/>
          <w:sz w:val="28"/>
          <w:szCs w:val="28"/>
        </w:rPr>
      </w:pPr>
    </w:p>
    <w:p w:rsidR="007E466D" w:rsidRDefault="007E466D" w:rsidP="007E466D">
      <w:pPr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  <w:r w:rsidRPr="00E13A91"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</w:rPr>
        <w:t xml:space="preserve">ІІ </w:t>
      </w:r>
      <w:r w:rsidRPr="00E13A91">
        <w:rPr>
          <w:b/>
          <w:sz w:val="28"/>
          <w:szCs w:val="28"/>
        </w:rPr>
        <w:t>варіант</w:t>
      </w: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ind w:left="720" w:hanging="294"/>
        <w:rPr>
          <w:sz w:val="28"/>
          <w:szCs w:val="28"/>
        </w:rPr>
      </w:pPr>
      <w:r w:rsidRPr="00753289">
        <w:rPr>
          <w:sz w:val="28"/>
          <w:szCs w:val="28"/>
        </w:rPr>
        <w:t>1</w:t>
      </w:r>
      <w:r>
        <w:rPr>
          <w:sz w:val="28"/>
          <w:szCs w:val="28"/>
        </w:rPr>
        <w:t>. Записати дріб 0,0276  у відсотках: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а)  2,76;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 0,276;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ab/>
        <w:t>в)  27,6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Pr="003721BB" w:rsidRDefault="007E466D" w:rsidP="007E466D">
      <w:pPr>
        <w:rPr>
          <w:sz w:val="28"/>
          <w:szCs w:val="28"/>
        </w:rPr>
      </w:pPr>
    </w:p>
    <w:p w:rsidR="007E466D" w:rsidRPr="003721BB" w:rsidRDefault="007E466D" w:rsidP="007E466D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BB">
        <w:rPr>
          <w:sz w:val="28"/>
          <w:szCs w:val="28"/>
        </w:rPr>
        <w:t>Вміст цукру в ягодах 9,6%</w:t>
      </w:r>
      <w:r>
        <w:rPr>
          <w:sz w:val="28"/>
          <w:szCs w:val="28"/>
        </w:rPr>
        <w:t xml:space="preserve">. Скільки кілограмів цукру в </w:t>
      </w:r>
      <w:smartTag w:uri="urn:schemas-microsoft-com:office:smarttags" w:element="metricconverter">
        <w:smartTagPr>
          <w:attr w:name="ProductID" w:val="450 кг"/>
        </w:smartTagPr>
        <w:r>
          <w:rPr>
            <w:sz w:val="28"/>
            <w:szCs w:val="28"/>
          </w:rPr>
          <w:t>450</w:t>
        </w:r>
        <w:r w:rsidRPr="003721BB">
          <w:rPr>
            <w:sz w:val="28"/>
            <w:szCs w:val="28"/>
          </w:rPr>
          <w:t xml:space="preserve"> кг</w:t>
        </w:r>
      </w:smartTag>
      <w:r w:rsidRPr="003721BB">
        <w:rPr>
          <w:sz w:val="28"/>
          <w:szCs w:val="28"/>
        </w:rPr>
        <w:t xml:space="preserve"> таких ягід?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3,2 кг"/>
        </w:smartTagPr>
        <w:r>
          <w:rPr>
            <w:sz w:val="28"/>
            <w:szCs w:val="28"/>
          </w:rPr>
          <w:t>43,2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4,32 кг"/>
        </w:smartTagPr>
        <w:r>
          <w:rPr>
            <w:sz w:val="28"/>
            <w:szCs w:val="28"/>
          </w:rPr>
          <w:t>4,32 кг</w:t>
        </w:r>
      </w:smartTag>
      <w:r>
        <w:rPr>
          <w:sz w:val="28"/>
          <w:szCs w:val="28"/>
        </w:rPr>
        <w:t>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40,8 кг"/>
        </w:smartTagPr>
        <w:r>
          <w:rPr>
            <w:sz w:val="28"/>
            <w:szCs w:val="28"/>
          </w:rPr>
          <w:t>40,8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3.  Скоротити дріб: </w:t>
      </w:r>
      <w:r w:rsidRPr="00046766">
        <w:rPr>
          <w:position w:val="-28"/>
          <w:sz w:val="28"/>
          <w:szCs w:val="28"/>
        </w:rPr>
        <w:object w:dxaOrig="1020" w:dyaOrig="720">
          <v:shape id="_x0000_i1047" type="#_x0000_t75" style="width:51pt;height:36pt" o:ole="">
            <v:imagedata r:id="rId48" o:title=""/>
          </v:shape>
          <o:OLEObject Type="Embed" ProgID="Equation.3" ShapeID="_x0000_i1047" DrawAspect="Content" ObjectID="_1532240351" r:id="rId49"/>
        </w:objec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6766">
        <w:rPr>
          <w:position w:val="-6"/>
          <w:sz w:val="28"/>
          <w:szCs w:val="28"/>
        </w:rPr>
        <w:object w:dxaOrig="380" w:dyaOrig="340">
          <v:shape id="_x0000_i1048" type="#_x0000_t75" style="width:18.75pt;height:17.25pt" o:ole="">
            <v:imagedata r:id="rId50" o:title=""/>
          </v:shape>
          <o:OLEObject Type="Embed" ProgID="Equation.3" ShapeID="_x0000_i1048" DrawAspect="Content" ObjectID="_1532240352" r:id="rId5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6766">
        <w:rPr>
          <w:position w:val="-8"/>
          <w:sz w:val="28"/>
          <w:szCs w:val="28"/>
        </w:rPr>
        <w:object w:dxaOrig="660" w:dyaOrig="360">
          <v:shape id="_x0000_i1049" type="#_x0000_t75" style="width:33pt;height:18pt" o:ole="">
            <v:imagedata r:id="rId52" o:title=""/>
          </v:shape>
          <o:OLEObject Type="Embed" ProgID="Equation.3" ShapeID="_x0000_i1049" DrawAspect="Content" ObjectID="_1532240353" r:id="rId5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960830" w:rsidRDefault="007E466D" w:rsidP="007E466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Чому дорівнює значення виразу  </w:t>
      </w:r>
      <w:r w:rsidRPr="00046766">
        <w:rPr>
          <w:position w:val="-28"/>
          <w:sz w:val="28"/>
          <w:szCs w:val="28"/>
        </w:rPr>
        <w:object w:dxaOrig="1440" w:dyaOrig="720">
          <v:shape id="_x0000_i1050" type="#_x0000_t75" style="width:1in;height:36pt" o:ole="">
            <v:imagedata r:id="rId54" o:title=""/>
          </v:shape>
          <o:OLEObject Type="Embed" ProgID="Equation.3" ShapeID="_x0000_i1050" DrawAspect="Content" ObjectID="_1532240354" r:id="rId55"/>
        </w:object>
      </w:r>
      <w:r w:rsidRPr="00960830">
        <w:rPr>
          <w:sz w:val="28"/>
          <w:szCs w:val="28"/>
        </w:rPr>
        <w:t>?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 5 - </w:t>
      </w:r>
      <w:r w:rsidRPr="00046766">
        <w:rPr>
          <w:position w:val="-8"/>
          <w:sz w:val="28"/>
          <w:szCs w:val="28"/>
        </w:rPr>
        <w:object w:dxaOrig="380" w:dyaOrig="360">
          <v:shape id="_x0000_i1051" type="#_x0000_t75" style="width:18.75pt;height:18pt" o:ole="">
            <v:imagedata r:id="rId56" o:title=""/>
          </v:shape>
          <o:OLEObject Type="Embed" ProgID="Equation.3" ShapeID="_x0000_i1051" DrawAspect="Content" ObjectID="_1532240355" r:id="rId5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FF04CE">
        <w:rPr>
          <w:position w:val="-28"/>
          <w:sz w:val="28"/>
          <w:szCs w:val="28"/>
        </w:rPr>
        <w:object w:dxaOrig="740" w:dyaOrig="660">
          <v:shape id="_x0000_i1052" type="#_x0000_t75" style="width:36.75pt;height:33pt" o:ole="">
            <v:imagedata r:id="rId58" o:title=""/>
          </v:shape>
          <o:OLEObject Type="Embed" ProgID="Equation.3" ShapeID="_x0000_i1052" DrawAspect="Content" ObjectID="_1532240356" r:id="rId59"/>
        </w:objec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80F0E">
        <w:rPr>
          <w:i/>
          <w:sz w:val="28"/>
          <w:szCs w:val="28"/>
        </w:rPr>
        <w:t xml:space="preserve">b </w:t>
      </w:r>
      <w:r>
        <w:rPr>
          <w:sz w:val="28"/>
          <w:szCs w:val="28"/>
        </w:rPr>
        <w:t>-</w:t>
      </w:r>
      <w:r w:rsidRPr="00180F0E">
        <w:rPr>
          <w:sz w:val="28"/>
          <w:szCs w:val="28"/>
        </w:rPr>
        <w:t xml:space="preserve"> </w:t>
      </w:r>
      <w:r>
        <w:rPr>
          <w:sz w:val="28"/>
          <w:szCs w:val="28"/>
        </w:rPr>
        <w:t>23;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670810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     5. Який відсоток вмісту хрому в чавуні, якщо200 кг чавуну містять</w:t>
      </w:r>
    </w:p>
    <w:p w:rsidR="007E466D" w:rsidRDefault="007E466D" w:rsidP="007E466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кг"/>
        </w:smartTagPr>
        <w:r>
          <w:rPr>
            <w:sz w:val="28"/>
            <w:szCs w:val="28"/>
          </w:rPr>
          <w:t>14 кг</w:t>
        </w:r>
      </w:smartTag>
      <w:r>
        <w:rPr>
          <w:sz w:val="28"/>
          <w:szCs w:val="28"/>
        </w:rPr>
        <w:t xml:space="preserve">  хрому?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 6 % ;</w:t>
      </w:r>
      <w:r>
        <w:rPr>
          <w:sz w:val="28"/>
          <w:szCs w:val="28"/>
        </w:rPr>
        <w:tab/>
        <w:t>б) 7 % ;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ab/>
        <w:t>в) 8 %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ind w:left="720" w:hanging="285"/>
        <w:rPr>
          <w:sz w:val="28"/>
          <w:szCs w:val="28"/>
        </w:rPr>
      </w:pPr>
      <w:r>
        <w:rPr>
          <w:sz w:val="28"/>
          <w:szCs w:val="28"/>
        </w:rPr>
        <w:t>6. В автопарку 20 % автобусів білого кольору, а 1</w:t>
      </w:r>
      <w:r w:rsidRPr="004C42F1">
        <w:rPr>
          <w:sz w:val="28"/>
          <w:szCs w:val="28"/>
        </w:rPr>
        <w:t xml:space="preserve">/9 </w:t>
      </w:r>
      <w:r>
        <w:rPr>
          <w:sz w:val="28"/>
          <w:szCs w:val="28"/>
        </w:rPr>
        <w:t xml:space="preserve">автобусів – жовтого. Скільки          автобусів у автопарку, якщо їх більше за 50, 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але менше від 100?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90</w:t>
      </w:r>
      <w:r>
        <w:rPr>
          <w:sz w:val="28"/>
          <w:szCs w:val="28"/>
        </w:rPr>
        <w:tab/>
        <w:t>б) 45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Pr="000F09CF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     7. Знайти значення виразу </w:t>
      </w:r>
      <w:r w:rsidRPr="00692920">
        <w:rPr>
          <w:position w:val="-12"/>
          <w:sz w:val="28"/>
          <w:szCs w:val="28"/>
        </w:rPr>
        <w:object w:dxaOrig="1660" w:dyaOrig="460">
          <v:shape id="_x0000_i1053" type="#_x0000_t75" style="width:83.25pt;height:23.25pt" o:ole="">
            <v:imagedata r:id="rId60" o:title=""/>
          </v:shape>
          <o:OLEObject Type="Embed" ProgID="Equation.3" ShapeID="_x0000_i1053" DrawAspect="Content" ObjectID="_1532240357" r:id="rId61"/>
        </w:object>
      </w:r>
      <w:r>
        <w:rPr>
          <w:sz w:val="28"/>
          <w:szCs w:val="28"/>
        </w:rPr>
        <w:t>: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-1;</w:t>
      </w:r>
      <w:r>
        <w:rPr>
          <w:sz w:val="28"/>
          <w:szCs w:val="28"/>
        </w:rPr>
        <w:tab/>
        <w:t>б) 1;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2</w:t>
      </w:r>
      <w:r w:rsidRPr="002B0B26">
        <w:rPr>
          <w:position w:val="-8"/>
          <w:sz w:val="28"/>
          <w:szCs w:val="28"/>
        </w:rPr>
        <w:object w:dxaOrig="360" w:dyaOrig="360">
          <v:shape id="_x0000_i1054" type="#_x0000_t75" style="width:18pt;height:18pt" o:ole="">
            <v:imagedata r:id="rId62" o:title=""/>
          </v:shape>
          <o:OLEObject Type="Embed" ProgID="Equation.3" ShapeID="_x0000_i1054" DrawAspect="Content" ObjectID="_1532240358" r:id="rId6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Pr="00670810" w:rsidRDefault="007E466D" w:rsidP="007E466D">
      <w:pPr>
        <w:rPr>
          <w:sz w:val="28"/>
          <w:szCs w:val="28"/>
        </w:rPr>
      </w:pP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     8. Знайти значення виразу  </w:t>
      </w:r>
      <w:r w:rsidRPr="002B0B26">
        <w:rPr>
          <w:position w:val="-28"/>
          <w:sz w:val="28"/>
          <w:szCs w:val="28"/>
        </w:rPr>
        <w:object w:dxaOrig="2020" w:dyaOrig="720">
          <v:shape id="_x0000_i1055" type="#_x0000_t75" style="width:101.25pt;height:36pt" o:ole="">
            <v:imagedata r:id="rId64" o:title=""/>
          </v:shape>
          <o:OLEObject Type="Embed" ProgID="Equation.3" ShapeID="_x0000_i1055" DrawAspect="Content" ObjectID="_1532240359" r:id="rId65"/>
        </w:object>
      </w:r>
      <w:r>
        <w:rPr>
          <w:sz w:val="28"/>
          <w:szCs w:val="28"/>
        </w:rPr>
        <w:t xml:space="preserve">: 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 0;</w:t>
      </w:r>
      <w:r>
        <w:rPr>
          <w:sz w:val="28"/>
          <w:szCs w:val="28"/>
        </w:rPr>
        <w:tab/>
        <w:t>б) 6;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 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rPr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jc w:val="center"/>
        <w:rPr>
          <w:b/>
          <w:sz w:val="28"/>
          <w:szCs w:val="28"/>
        </w:rPr>
      </w:pPr>
      <w:r w:rsidRPr="000D31DB">
        <w:rPr>
          <w:b/>
          <w:sz w:val="28"/>
          <w:szCs w:val="28"/>
        </w:rPr>
        <w:t>І</w:t>
      </w:r>
      <w:r w:rsidRPr="000D31DB">
        <w:rPr>
          <w:b/>
          <w:sz w:val="28"/>
          <w:szCs w:val="28"/>
          <w:lang w:val="en-US"/>
        </w:rPr>
        <w:t>V</w:t>
      </w:r>
      <w:r w:rsidRPr="000D31DB">
        <w:rPr>
          <w:b/>
          <w:sz w:val="28"/>
          <w:szCs w:val="28"/>
        </w:rPr>
        <w:t xml:space="preserve"> варіант</w:t>
      </w:r>
    </w:p>
    <w:p w:rsidR="007E466D" w:rsidRPr="000D31DB" w:rsidRDefault="007E466D" w:rsidP="007E466D">
      <w:pPr>
        <w:jc w:val="center"/>
        <w:rPr>
          <w:b/>
          <w:sz w:val="28"/>
          <w:szCs w:val="28"/>
        </w:rPr>
      </w:pPr>
    </w:p>
    <w:p w:rsidR="007E466D" w:rsidRDefault="007E466D" w:rsidP="007E466D">
      <w:pPr>
        <w:ind w:left="720" w:hanging="294"/>
        <w:rPr>
          <w:sz w:val="28"/>
          <w:szCs w:val="28"/>
        </w:rPr>
      </w:pPr>
      <w:r w:rsidRPr="00753289">
        <w:rPr>
          <w:sz w:val="28"/>
          <w:szCs w:val="28"/>
        </w:rPr>
        <w:t>1</w:t>
      </w:r>
      <w:r>
        <w:rPr>
          <w:sz w:val="28"/>
          <w:szCs w:val="28"/>
        </w:rPr>
        <w:t>. Записати дріб 2,927  у відсотках: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а)  292,7;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 29,27;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ab/>
        <w:t>в)  0,02927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Pr="003721BB" w:rsidRDefault="007E466D" w:rsidP="007E466D">
      <w:pPr>
        <w:rPr>
          <w:sz w:val="28"/>
          <w:szCs w:val="28"/>
        </w:rPr>
      </w:pPr>
    </w:p>
    <w:p w:rsidR="007E466D" w:rsidRPr="003721BB" w:rsidRDefault="007E466D" w:rsidP="007E466D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>2.</w:t>
      </w:r>
      <w:r w:rsidRPr="003721BB">
        <w:rPr>
          <w:sz w:val="28"/>
          <w:szCs w:val="28"/>
        </w:rPr>
        <w:t>Вміст цукру в ягодах 9,6%</w:t>
      </w:r>
      <w:r>
        <w:rPr>
          <w:sz w:val="28"/>
          <w:szCs w:val="28"/>
        </w:rPr>
        <w:t xml:space="preserve">. Скільки кілограмів цукру в </w:t>
      </w:r>
      <w:smartTag w:uri="urn:schemas-microsoft-com:office:smarttags" w:element="metricconverter">
        <w:smartTagPr>
          <w:attr w:name="ProductID" w:val="600 кг"/>
        </w:smartTagPr>
        <w:r w:rsidRPr="000D31DB">
          <w:rPr>
            <w:sz w:val="28"/>
            <w:szCs w:val="28"/>
          </w:rPr>
          <w:t>60</w:t>
        </w:r>
        <w:r>
          <w:rPr>
            <w:sz w:val="28"/>
            <w:szCs w:val="28"/>
          </w:rPr>
          <w:t>0</w:t>
        </w:r>
        <w:r w:rsidRPr="003721BB">
          <w:rPr>
            <w:sz w:val="28"/>
            <w:szCs w:val="28"/>
          </w:rPr>
          <w:t xml:space="preserve"> кг</w:t>
        </w:r>
      </w:smartTag>
      <w:r w:rsidRPr="003721BB">
        <w:rPr>
          <w:sz w:val="28"/>
          <w:szCs w:val="28"/>
        </w:rPr>
        <w:t xml:space="preserve"> таких ягід?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57,6 кг"/>
        </w:smartTagPr>
        <w:r w:rsidRPr="000C5ED3">
          <w:rPr>
            <w:sz w:val="28"/>
            <w:szCs w:val="28"/>
          </w:rPr>
          <w:t>57</w:t>
        </w:r>
        <w:r>
          <w:rPr>
            <w:sz w:val="28"/>
            <w:szCs w:val="28"/>
          </w:rPr>
          <w:t>,</w:t>
        </w:r>
        <w:r w:rsidRPr="000C5ED3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5,76 кг"/>
        </w:smartTagPr>
        <w:r w:rsidRPr="000C5ED3">
          <w:rPr>
            <w:sz w:val="28"/>
            <w:szCs w:val="28"/>
          </w:rPr>
          <w:t>5</w:t>
        </w:r>
        <w:r>
          <w:rPr>
            <w:sz w:val="28"/>
            <w:szCs w:val="28"/>
          </w:rPr>
          <w:t>,</w:t>
        </w:r>
        <w:r w:rsidRPr="000C5ED3">
          <w:rPr>
            <w:sz w:val="28"/>
            <w:szCs w:val="28"/>
          </w:rPr>
          <w:t>76</w:t>
        </w:r>
        <w:r>
          <w:rPr>
            <w:sz w:val="28"/>
            <w:szCs w:val="28"/>
          </w:rPr>
          <w:t xml:space="preserve"> кг</w:t>
        </w:r>
      </w:smartTag>
      <w:r>
        <w:rPr>
          <w:sz w:val="28"/>
          <w:szCs w:val="28"/>
        </w:rPr>
        <w:t>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48,8 кг"/>
        </w:smartTagPr>
        <w:r>
          <w:rPr>
            <w:sz w:val="28"/>
            <w:szCs w:val="28"/>
          </w:rPr>
          <w:t>4</w:t>
        </w:r>
        <w:r w:rsidRPr="000C5ED3">
          <w:rPr>
            <w:sz w:val="28"/>
            <w:szCs w:val="28"/>
          </w:rPr>
          <w:t>8</w:t>
        </w:r>
        <w:r>
          <w:rPr>
            <w:sz w:val="28"/>
            <w:szCs w:val="28"/>
          </w:rPr>
          <w:t>,8 кг</w:t>
        </w:r>
      </w:smartTag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3. Скоротити дріб: </w:t>
      </w:r>
      <w:r w:rsidRPr="00046766">
        <w:rPr>
          <w:position w:val="-28"/>
          <w:sz w:val="28"/>
          <w:szCs w:val="28"/>
        </w:rPr>
        <w:object w:dxaOrig="1060" w:dyaOrig="720">
          <v:shape id="_x0000_i1056" type="#_x0000_t75" style="width:53.25pt;height:36pt" o:ole="">
            <v:imagedata r:id="rId66" o:title=""/>
          </v:shape>
          <o:OLEObject Type="Embed" ProgID="Equation.3" ShapeID="_x0000_i1056" DrawAspect="Content" ObjectID="_1532240360" r:id="rId67"/>
        </w:objec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67EC6">
        <w:rPr>
          <w:position w:val="-8"/>
          <w:sz w:val="28"/>
          <w:szCs w:val="28"/>
        </w:rPr>
        <w:object w:dxaOrig="360" w:dyaOrig="360">
          <v:shape id="_x0000_i1057" type="#_x0000_t75" style="width:18pt;height:18pt" o:ole="">
            <v:imagedata r:id="rId68" o:title=""/>
          </v:shape>
          <o:OLEObject Type="Embed" ProgID="Equation.3" ShapeID="_x0000_i1057" DrawAspect="Content" ObjectID="_1532240361" r:id="rId6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в) 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Pr="000C5ED3" w:rsidRDefault="007E466D" w:rsidP="007E466D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4. Чому дорівнює значення виразу  </w:t>
      </w:r>
      <w:r w:rsidRPr="00567EC6">
        <w:rPr>
          <w:position w:val="-32"/>
          <w:sz w:val="28"/>
          <w:szCs w:val="28"/>
        </w:rPr>
        <w:object w:dxaOrig="1520" w:dyaOrig="760">
          <v:shape id="_x0000_i1058" type="#_x0000_t75" style="width:75.75pt;height:38.25pt" o:ole="">
            <v:imagedata r:id="rId70" o:title=""/>
          </v:shape>
          <o:OLEObject Type="Embed" ProgID="Equation.3" ShapeID="_x0000_i1058" DrawAspect="Content" ObjectID="_1532240362" r:id="rId71"/>
        </w:object>
      </w:r>
      <w:r w:rsidRPr="000C5ED3">
        <w:rPr>
          <w:sz w:val="28"/>
          <w:szCs w:val="28"/>
        </w:rPr>
        <w:t xml:space="preserve"> ?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567EC6">
        <w:rPr>
          <w:position w:val="-12"/>
          <w:sz w:val="28"/>
          <w:szCs w:val="28"/>
        </w:rPr>
        <w:object w:dxaOrig="760" w:dyaOrig="400">
          <v:shape id="_x0000_i1059" type="#_x0000_t75" style="width:38.25pt;height:20.25pt" o:ole="">
            <v:imagedata r:id="rId72" o:title=""/>
          </v:shape>
          <o:OLEObject Type="Embed" ProgID="Equation.3" ShapeID="_x0000_i1059" DrawAspect="Content" ObjectID="_1532240363" r:id="rId7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567EC6">
        <w:rPr>
          <w:position w:val="-32"/>
          <w:sz w:val="28"/>
          <w:szCs w:val="28"/>
        </w:rPr>
        <w:object w:dxaOrig="800" w:dyaOrig="700">
          <v:shape id="_x0000_i1060" type="#_x0000_t75" style="width:39.75pt;height:35.25pt" o:ole="">
            <v:imagedata r:id="rId74" o:title=""/>
          </v:shape>
          <o:OLEObject Type="Embed" ProgID="Equation.3" ShapeID="_x0000_i1060" DrawAspect="Content" ObjectID="_1532240364" r:id="rId75"/>
        </w:objec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67EC6">
        <w:rPr>
          <w:position w:val="-28"/>
          <w:sz w:val="28"/>
          <w:szCs w:val="28"/>
        </w:rPr>
        <w:object w:dxaOrig="620" w:dyaOrig="660">
          <v:shape id="_x0000_i1061" type="#_x0000_t75" style="width:30.75pt;height:33pt" o:ole="">
            <v:imagedata r:id="rId76" o:title=""/>
          </v:shape>
          <o:OLEObject Type="Embed" ProgID="Equation.3" ShapeID="_x0000_i1061" DrawAspect="Content" ObjectID="_1532240365" r:id="rId7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5. Знайти відсоток вмісту срібла в сплаві, якщо в </w:t>
      </w:r>
      <w:smartTag w:uri="urn:schemas-microsoft-com:office:smarttags" w:element="metricconverter">
        <w:smartTagPr>
          <w:attr w:name="ProductID" w:val="300 г"/>
        </w:smartTagPr>
        <w:r>
          <w:rPr>
            <w:sz w:val="28"/>
            <w:szCs w:val="28"/>
          </w:rPr>
          <w:t>300 г</w:t>
        </w:r>
      </w:smartTag>
      <w:r>
        <w:rPr>
          <w:sz w:val="28"/>
          <w:szCs w:val="28"/>
        </w:rPr>
        <w:t xml:space="preserve"> сплаву міститься </w:t>
      </w:r>
      <w:smartTag w:uri="urn:schemas-microsoft-com:office:smarttags" w:element="metricconverter">
        <w:smartTagPr>
          <w:attr w:name="ProductID" w:val="63 г"/>
        </w:smartTagPr>
        <w:r>
          <w:rPr>
            <w:sz w:val="28"/>
            <w:szCs w:val="28"/>
          </w:rPr>
          <w:t>63 г</w:t>
        </w:r>
      </w:smartTag>
      <w:r>
        <w:rPr>
          <w:sz w:val="28"/>
          <w:szCs w:val="28"/>
        </w:rPr>
        <w:t xml:space="preserve">       срібла?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14 % ;</w:t>
      </w:r>
      <w:r>
        <w:rPr>
          <w:sz w:val="28"/>
          <w:szCs w:val="28"/>
        </w:rPr>
        <w:tab/>
        <w:t>б) 21 % ;</w:t>
      </w:r>
    </w:p>
    <w:p w:rsidR="007E466D" w:rsidRDefault="007E466D" w:rsidP="007E466D">
      <w:pPr>
        <w:ind w:left="720"/>
        <w:rPr>
          <w:sz w:val="28"/>
          <w:szCs w:val="28"/>
        </w:rPr>
      </w:pPr>
      <w:r>
        <w:rPr>
          <w:sz w:val="28"/>
          <w:szCs w:val="28"/>
        </w:rPr>
        <w:t>в) 7 %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 інша відповідь.</w:t>
      </w:r>
    </w:p>
    <w:p w:rsidR="007E466D" w:rsidRPr="0019229E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6. Число </w:t>
      </w:r>
      <w:r w:rsidRPr="004C42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4C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становить 40 % від числа с, а число </w:t>
      </w:r>
      <w:r>
        <w:rPr>
          <w:sz w:val="28"/>
          <w:szCs w:val="28"/>
          <w:lang w:val="en-US"/>
        </w:rPr>
        <w:t>f</w:t>
      </w:r>
      <w:r w:rsidRPr="004C42F1">
        <w:rPr>
          <w:sz w:val="28"/>
          <w:szCs w:val="28"/>
        </w:rPr>
        <w:t xml:space="preserve"> – 40 % </w:t>
      </w:r>
      <w:r>
        <w:rPr>
          <w:sz w:val="28"/>
          <w:szCs w:val="28"/>
        </w:rPr>
        <w:t xml:space="preserve">від числа </w:t>
      </w:r>
      <w:r w:rsidRPr="004C42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Скільки відсотків  від числа с становить число </w:t>
      </w:r>
      <w:r>
        <w:rPr>
          <w:sz w:val="28"/>
          <w:szCs w:val="28"/>
          <w:lang w:val="en-US"/>
        </w:rPr>
        <w:t>f</w:t>
      </w:r>
      <w:r w:rsidRPr="004C42F1">
        <w:rPr>
          <w:sz w:val="28"/>
          <w:szCs w:val="28"/>
        </w:rPr>
        <w:t>?</w:t>
      </w: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16 % ;</w:t>
      </w:r>
      <w:r>
        <w:rPr>
          <w:sz w:val="28"/>
          <w:szCs w:val="28"/>
        </w:rPr>
        <w:tab/>
        <w:t>б) 4 % ;</w:t>
      </w:r>
    </w:p>
    <w:p w:rsidR="007E466D" w:rsidRPr="0019229E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tab/>
      </w:r>
      <w:r w:rsidRPr="0019229E">
        <w:rPr>
          <w:sz w:val="28"/>
          <w:szCs w:val="28"/>
        </w:rPr>
        <w:t>в)</w:t>
      </w:r>
      <w:r>
        <w:rPr>
          <w:sz w:val="28"/>
          <w:szCs w:val="28"/>
        </w:rPr>
        <w:t xml:space="preserve"> 20 % ;</w:t>
      </w:r>
      <w:r w:rsidRPr="0019229E">
        <w:rPr>
          <w:sz w:val="28"/>
          <w:szCs w:val="28"/>
        </w:rPr>
        <w:tab/>
      </w:r>
      <w:r w:rsidRPr="0019229E">
        <w:rPr>
          <w:sz w:val="28"/>
          <w:szCs w:val="28"/>
        </w:rPr>
        <w:tab/>
      </w:r>
      <w:r w:rsidRPr="0019229E">
        <w:rPr>
          <w:sz w:val="28"/>
          <w:szCs w:val="28"/>
        </w:rPr>
        <w:tab/>
        <w:t>г)  інша відповідь.</w:t>
      </w: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    7. Знайти значення виразу  </w:t>
      </w:r>
      <w:r w:rsidRPr="00D41384">
        <w:rPr>
          <w:position w:val="-14"/>
          <w:sz w:val="28"/>
          <w:szCs w:val="28"/>
        </w:rPr>
        <w:object w:dxaOrig="1680" w:dyaOrig="520">
          <v:shape id="_x0000_i1062" type="#_x0000_t75" style="width:84pt;height:26.25pt" o:ole="">
            <v:imagedata r:id="rId78" o:title=""/>
          </v:shape>
          <o:OLEObject Type="Embed" ProgID="Equation.3" ShapeID="_x0000_i1062" DrawAspect="Content" ObjectID="_1532240366" r:id="rId79"/>
        </w:object>
      </w:r>
      <w:r>
        <w:rPr>
          <w:sz w:val="28"/>
          <w:szCs w:val="28"/>
        </w:rPr>
        <w:t>:</w:t>
      </w:r>
    </w:p>
    <w:p w:rsidR="007E466D" w:rsidRDefault="007E466D" w:rsidP="007E466D">
      <w:pPr>
        <w:rPr>
          <w:sz w:val="28"/>
          <w:szCs w:val="28"/>
        </w:rPr>
      </w:pP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 -1;</w:t>
      </w:r>
      <w:r>
        <w:rPr>
          <w:sz w:val="28"/>
          <w:szCs w:val="28"/>
        </w:rPr>
        <w:tab/>
        <w:t>б) 2</w:t>
      </w:r>
      <w:r w:rsidRPr="00D41384">
        <w:rPr>
          <w:position w:val="-8"/>
          <w:sz w:val="28"/>
          <w:szCs w:val="28"/>
        </w:rPr>
        <w:object w:dxaOrig="380" w:dyaOrig="360">
          <v:shape id="_x0000_i1063" type="#_x0000_t75" style="width:18.75pt;height:18pt" o:ole="">
            <v:imagedata r:id="rId80" o:title=""/>
          </v:shape>
          <o:OLEObject Type="Embed" ProgID="Equation.3" ShapeID="_x0000_i1063" DrawAspect="Content" ObjectID="_1532240367" r:id="rId81"/>
        </w:object>
      </w:r>
      <w:r>
        <w:rPr>
          <w:sz w:val="28"/>
          <w:szCs w:val="28"/>
        </w:rPr>
        <w:t>;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pStyle w:val="a3"/>
        <w:tabs>
          <w:tab w:val="left" w:pos="3570"/>
        </w:tabs>
        <w:ind w:hanging="720"/>
        <w:rPr>
          <w:sz w:val="28"/>
          <w:szCs w:val="28"/>
        </w:rPr>
      </w:pPr>
    </w:p>
    <w:p w:rsidR="007E466D" w:rsidRDefault="007E466D" w:rsidP="007E466D">
      <w:pPr>
        <w:rPr>
          <w:sz w:val="28"/>
          <w:szCs w:val="28"/>
        </w:rPr>
      </w:pPr>
      <w:r>
        <w:rPr>
          <w:sz w:val="28"/>
          <w:szCs w:val="28"/>
        </w:rPr>
        <w:t xml:space="preserve">     8. Знайти значення виразу:  </w:t>
      </w:r>
      <w:r w:rsidRPr="00D41384">
        <w:rPr>
          <w:position w:val="-28"/>
          <w:sz w:val="28"/>
          <w:szCs w:val="28"/>
        </w:rPr>
        <w:object w:dxaOrig="2220" w:dyaOrig="720">
          <v:shape id="_x0000_i1064" type="#_x0000_t75" style="width:111pt;height:36pt" o:ole="">
            <v:imagedata r:id="rId82" o:title=""/>
          </v:shape>
          <o:OLEObject Type="Embed" ProgID="Equation.3" ShapeID="_x0000_i1064" DrawAspect="Content" ObjectID="_1532240368" r:id="rId83"/>
        </w:object>
      </w:r>
      <w:r>
        <w:rPr>
          <w:sz w:val="28"/>
          <w:szCs w:val="28"/>
        </w:rPr>
        <w:t xml:space="preserve"> </w:t>
      </w:r>
    </w:p>
    <w:p w:rsidR="007E466D" w:rsidRPr="00027DF8" w:rsidRDefault="007E466D" w:rsidP="007E466D">
      <w:pPr>
        <w:rPr>
          <w:sz w:val="28"/>
          <w:szCs w:val="28"/>
        </w:rPr>
      </w:pPr>
    </w:p>
    <w:p w:rsidR="007E466D" w:rsidRPr="003721BB" w:rsidRDefault="007E466D" w:rsidP="007E466D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0;</w:t>
      </w:r>
      <w:r>
        <w:rPr>
          <w:sz w:val="28"/>
          <w:szCs w:val="28"/>
        </w:rPr>
        <w:tab/>
        <w:t>б) 6;</w:t>
      </w:r>
    </w:p>
    <w:p w:rsidR="007E466D" w:rsidRDefault="007E466D" w:rsidP="007E466D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7E466D" w:rsidRDefault="007E466D" w:rsidP="007E466D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</w:p>
    <w:p w:rsidR="007E466D" w:rsidRDefault="007E466D" w:rsidP="007E466D">
      <w:pPr>
        <w:jc w:val="center"/>
        <w:rPr>
          <w:sz w:val="28"/>
          <w:szCs w:val="28"/>
        </w:rPr>
      </w:pPr>
    </w:p>
    <w:p w:rsidR="007E466D" w:rsidRDefault="007E466D" w:rsidP="007E466D">
      <w:pPr>
        <w:jc w:val="center"/>
        <w:rPr>
          <w:sz w:val="28"/>
          <w:szCs w:val="28"/>
        </w:rPr>
      </w:pPr>
    </w:p>
    <w:p w:rsidR="007E466D" w:rsidRDefault="007E466D" w:rsidP="007E466D">
      <w:pPr>
        <w:jc w:val="center"/>
        <w:rPr>
          <w:sz w:val="28"/>
          <w:szCs w:val="28"/>
        </w:rPr>
      </w:pPr>
    </w:p>
    <w:p w:rsidR="007E466D" w:rsidRDefault="007E466D" w:rsidP="007E466D">
      <w:pPr>
        <w:jc w:val="center"/>
        <w:rPr>
          <w:sz w:val="28"/>
          <w:szCs w:val="28"/>
        </w:rPr>
      </w:pPr>
    </w:p>
    <w:p w:rsidR="007E466D" w:rsidRDefault="007E466D" w:rsidP="007E466D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270056" w:rsidRDefault="000B0489"/>
    <w:sectPr w:rsidR="00270056" w:rsidSect="007E466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0A3F"/>
    <w:multiLevelType w:val="hybridMultilevel"/>
    <w:tmpl w:val="CC0EB54A"/>
    <w:lvl w:ilvl="0" w:tplc="5C827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92F41"/>
    <w:multiLevelType w:val="hybridMultilevel"/>
    <w:tmpl w:val="FCCC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D6"/>
    <w:rsid w:val="000B0489"/>
    <w:rsid w:val="006C13DA"/>
    <w:rsid w:val="007E466D"/>
    <w:rsid w:val="008D55D6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B37B-CE89-42F9-B82E-78C9D9B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2016-08-09T06:18:00Z</dcterms:created>
  <dcterms:modified xsi:type="dcterms:W3CDTF">2016-08-09T06:29:00Z</dcterms:modified>
</cp:coreProperties>
</file>